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AVAL MODELO</w:t>
      </w:r>
    </w:p>
    <w:p/>
    <w:p>
      <w:r>
        <w:rPr>
          <w:b/>
          <w:sz w:val="20"/>
        </w:rPr>
        <w:t>Datos del Avalista: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Nº Documento de Identidad: ___________________________________________</w:t>
      </w:r>
    </w:p>
    <w:p>
      <w:r>
        <w:rPr>
          <w:b w:val="0"/>
          <w:sz w:val="20"/>
        </w:rPr>
        <w:t>Domicilio: 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Datos del Beneficiario:</w:t>
      </w:r>
    </w:p>
    <w:p>
      <w:r>
        <w:rPr>
          <w:b w:val="0"/>
          <w:sz w:val="20"/>
        </w:rPr>
        <w:t>Nombre o Razón Social: ________________________________________________</w:t>
      </w:r>
    </w:p>
    <w:p>
      <w:r>
        <w:rPr>
          <w:b w:val="0"/>
          <w:sz w:val="20"/>
        </w:rPr>
        <w:t>Nº Documento de Identidad / CIF: _____________________________________</w:t>
      </w:r>
    </w:p>
    <w:p>
      <w:r>
        <w:rPr>
          <w:b w:val="0"/>
          <w:sz w:val="20"/>
        </w:rPr>
        <w:t>Domicilio Social: 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Datos del Deudor Principal:</w:t>
      </w:r>
    </w:p>
    <w:p>
      <w:r>
        <w:rPr>
          <w:b w:val="0"/>
          <w:sz w:val="20"/>
        </w:rPr>
        <w:t>Nombre y Apellidos / Razón Social: ____________________________________</w:t>
      </w:r>
    </w:p>
    <w:p>
      <w:r>
        <w:rPr>
          <w:b w:val="0"/>
          <w:sz w:val="20"/>
        </w:rPr>
        <w:t>Nº Documento de Identidad / CIF: _____________________________________</w:t>
      </w:r>
    </w:p>
    <w:p>
      <w:r>
        <w:rPr>
          <w:b w:val="0"/>
          <w:sz w:val="20"/>
        </w:rPr>
        <w:t>Domicilio: 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Objeto de la Carta Aval:</w:t>
      </w:r>
    </w:p>
    <w:p>
      <w:r>
        <w:rPr>
          <w:b w:val="0"/>
          <w:sz w:val="20"/>
        </w:rPr>
        <w:t>Por la presente, el Avalista se constituye fiador solidario y principal pagador, sin beneficio de excusión ni orden, en favor del Beneficiario, garantizando el cumplimiento por parte del Deudor Principal de las obligaciones derivadas de: ___________________________________________________________.</w:t>
      </w:r>
    </w:p>
    <w:p/>
    <w:p>
      <w:r>
        <w:rPr>
          <w:b/>
          <w:sz w:val="20"/>
        </w:rPr>
        <w:t>Importe Garantizado:</w:t>
      </w:r>
    </w:p>
    <w:p>
      <w:r>
        <w:rPr>
          <w:b w:val="0"/>
          <w:sz w:val="20"/>
        </w:rPr>
        <w:t>El Aval se extiende hasta la cantidad máxima de ____________________________ EUR, incluyendo principal, intereses, gastos y costas que puedan devengarse.</w:t>
      </w:r>
    </w:p>
    <w:p/>
    <w:p>
      <w:r>
        <w:rPr>
          <w:b/>
          <w:sz w:val="20"/>
        </w:rPr>
        <w:t>Plazo y Duración:</w:t>
      </w:r>
    </w:p>
    <w:p>
      <w:r>
        <w:rPr>
          <w:b w:val="0"/>
          <w:sz w:val="20"/>
        </w:rPr>
        <w:t>La presente garantía tendrá validez hasta la extinción completa de las obligaciones garantizadas, sin que el Avalista pueda extinguirla unilateralmente mientras subsistan deudas pendientes.</w:t>
      </w:r>
    </w:p>
    <w:p/>
    <w:p>
      <w:r>
        <w:rPr>
          <w:b/>
          <w:sz w:val="20"/>
        </w:rPr>
        <w:t>Cláusulas:</w:t>
      </w:r>
    </w:p>
    <w:p>
      <w:r>
        <w:rPr>
          <w:b w:val="0"/>
          <w:sz w:val="20"/>
        </w:rPr>
        <w:t>1. El Avalista declara conocer íntegramente las condiciones y términos del negocio principal garantizado y acepta su responsabilidad solidaria conforme a la legislación vigente en España.</w:t>
      </w:r>
    </w:p>
    <w:p/>
    <w:p>
      <w:r>
        <w:rPr>
          <w:b w:val="0"/>
          <w:sz w:val="20"/>
        </w:rPr>
        <w:t>2. La presente carta aval se regirá e interpretará conforme al Derecho español y cualquier controversia será sometida a los Juzgados y Tribunales del domicilio del Beneficiario, con renuncia expresa a otro fuero.</w:t>
      </w:r>
    </w:p>
    <w:p/>
    <w:p>
      <w:r>
        <w:rPr>
          <w:b w:val="0"/>
          <w:sz w:val="20"/>
        </w:rPr>
        <w:t>3. El Avalista renuncia expresamente al beneficio de excusión, es decir, acepta responder directamente sin necesidad de que previamente se reclame al Deudor Principal.</w:t>
      </w:r>
    </w:p>
    <w:p/>
    <w:p>
      <w:r>
        <w:rPr>
          <w:b w:val="0"/>
          <w:sz w:val="20"/>
        </w:rPr>
        <w:t>4. El Beneficiario podrá exigir el pago al Avalista en cualquier momento, sin requerimiento previo ni espera de plazo, hasta la concurrencia del importe garantizado.</w:t>
      </w:r>
    </w:p>
    <w:p/>
    <w:p>
      <w:r>
        <w:rPr>
          <w:b w:val="0"/>
          <w:sz w:val="20"/>
        </w:rPr>
        <w:t>5. En caso de modificación, novación o ampliación de las obligaciones garantizadas, el Avalista acepta que su responsabilidad se mantendrá íntegramente vigente sin necesidad de consentimiento adicional.</w:t>
      </w:r>
    </w:p>
    <w:p/>
    <w:p>
      <w:r>
        <w:rPr>
          <w:b w:val="0"/>
          <w:sz w:val="20"/>
        </w:rPr>
        <w:t>6. Cualquier notificación relacionada con esta carta aval deberá dirigirse por escrito y se considerará válida si se realiza a las direcciones indicadas en este documento.</w:t>
      </w:r>
    </w:p>
    <w:p/>
    <w:p/>
    <w:p>
      <w:r>
        <w:rPr>
          <w:b w:val="0"/>
          <w:sz w:val="20"/>
        </w:rPr>
        <w:t>Lugar de emisión: ______________________________________________</w:t>
      </w:r>
    </w:p>
    <w:p>
      <w:r>
        <w:rPr>
          <w:b/>
          <w:sz w:val="20"/>
        </w:rPr>
        <w:t>Firma del Avalista:</w:t>
      </w:r>
    </w:p>
    <w:p>
      <w:r>
        <w:rPr>
          <w:b w:val="0"/>
          <w:sz w:val="20"/>
        </w:rPr>
        <w:br/>
        <w:br/>
        <w:t>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AVALISTA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https://lex-financiero.com/carta-aval-modelo/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carta-aval-modelo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